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86BDE">
              <w:rPr>
                <w:sz w:val="22"/>
                <w:szCs w:val="22"/>
              </w:rPr>
              <w:t>3</w:t>
            </w:r>
            <w:r w:rsidR="000F501C">
              <w:rPr>
                <w:sz w:val="22"/>
                <w:szCs w:val="22"/>
              </w:rPr>
              <w:t>6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63EB" w:rsidRPr="00D763EB" w:rsidRDefault="00622CA4" w:rsidP="000F501C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F501C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F501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E6DE2">
              <w:rPr>
                <w:sz w:val="22"/>
                <w:szCs w:val="22"/>
              </w:rPr>
              <w:t>İlçemizin Hasanoğlan Menderes Bulvarında bölünen yolun geçiş noktalarına hız kesici set yapılması ve yaya geçidi çizgilerinin çizilmesi</w:t>
            </w:r>
            <w:r w:rsidR="00BE6DE2" w:rsidRPr="00F0675A">
              <w:rPr>
                <w:bCs/>
                <w:sz w:val="22"/>
                <w:szCs w:val="22"/>
              </w:rPr>
              <w:t xml:space="preserve"> </w:t>
            </w:r>
            <w:r w:rsidR="00BE6DE2">
              <w:rPr>
                <w:bCs/>
                <w:sz w:val="22"/>
                <w:szCs w:val="22"/>
              </w:rPr>
              <w:t xml:space="preserve">konusu ile ilgili </w:t>
            </w:r>
            <w:r w:rsidR="00BE6DE2" w:rsidRPr="00BE6DE2">
              <w:rPr>
                <w:bCs/>
                <w:sz w:val="22"/>
                <w:szCs w:val="22"/>
              </w:rPr>
              <w:t>Kent Estetiği</w:t>
            </w:r>
            <w:r w:rsidR="00BE6DE2">
              <w:rPr>
                <w:bCs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04024" w:rsidRPr="001C66E6">
        <w:rPr>
          <w:bCs w:val="0"/>
          <w:sz w:val="22"/>
          <w:szCs w:val="22"/>
          <w:u w:val="none"/>
        </w:rPr>
        <w:t>0</w:t>
      </w:r>
      <w:r w:rsidR="000F501C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A6701A" w:rsidRPr="00A6701A" w:rsidRDefault="00B2676E" w:rsidP="00A6701A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6701A" w:rsidRPr="00A6701A">
        <w:rPr>
          <w:sz w:val="22"/>
          <w:szCs w:val="22"/>
        </w:rPr>
        <w:t>Belediye Meclisimizin 02.01.2024 tarihinde yapılan Belediye Meclisi toplantısında, Kent Estetiği Komisyonuna havale edilen 2024/25 No’lu Meclis Kararı gereği;</w:t>
      </w:r>
    </w:p>
    <w:p w:rsidR="00A6701A" w:rsidRPr="00A6701A" w:rsidRDefault="00A6701A" w:rsidP="00A6701A">
      <w:pPr>
        <w:pStyle w:val="AralkYok"/>
        <w:jc w:val="both"/>
        <w:rPr>
          <w:sz w:val="22"/>
          <w:szCs w:val="22"/>
        </w:rPr>
      </w:pPr>
      <w:r w:rsidRPr="00A6701A">
        <w:rPr>
          <w:sz w:val="22"/>
          <w:szCs w:val="22"/>
        </w:rPr>
        <w:tab/>
        <w:t>İlçemizin Hasanoğlan Menderes Bulvarında bölünen yolun geçiş noktalarına hız kesici set yapılması ve yaya geçidi çizgilerinin çizilmesi istenmektedir.</w:t>
      </w:r>
    </w:p>
    <w:p w:rsidR="00171A5F" w:rsidRPr="001C66E6" w:rsidRDefault="00A6701A" w:rsidP="00CF01CE">
      <w:pPr>
        <w:pStyle w:val="AralkYok"/>
        <w:jc w:val="both"/>
        <w:rPr>
          <w:sz w:val="22"/>
          <w:szCs w:val="22"/>
        </w:rPr>
      </w:pPr>
      <w:r w:rsidRPr="00A6701A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A6701A">
        <w:rPr>
          <w:sz w:val="22"/>
          <w:szCs w:val="22"/>
        </w:rPr>
        <w:t>İlçemizin Hasanoğlan Menderes Bulvarında bölünen yolun geçiş noktalarına hız kesici set yapılması ve yaya geçidi çizgilerinin çizilmesi için Fen İşleri Müdürlüğüne yetki verilmesinin uygun olacağı görüş ve kanaatine varılmıştır.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A6701A">
        <w:rPr>
          <w:sz w:val="22"/>
          <w:szCs w:val="22"/>
        </w:rPr>
        <w:t>Kent Estetiği</w:t>
      </w:r>
      <w:r w:rsidR="000768B1">
        <w:rPr>
          <w:sz w:val="22"/>
          <w:szCs w:val="22"/>
        </w:rPr>
        <w:t xml:space="preserve"> </w:t>
      </w:r>
      <w:bookmarkStart w:id="0" w:name="_GoBack"/>
      <w:bookmarkEnd w:id="0"/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768B1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01C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7E57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03E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41BE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0C15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701A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E6DE2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D7FFC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63EB"/>
    <w:rsid w:val="00D7779A"/>
    <w:rsid w:val="00D80BB4"/>
    <w:rsid w:val="00D85624"/>
    <w:rsid w:val="00D87640"/>
    <w:rsid w:val="00D90132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3CFC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3BC6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FB63-5E54-4571-9DB4-7834DFEF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565</cp:revision>
  <cp:lastPrinted>2021-09-02T14:49:00Z</cp:lastPrinted>
  <dcterms:created xsi:type="dcterms:W3CDTF">2018-02-23T08:53:00Z</dcterms:created>
  <dcterms:modified xsi:type="dcterms:W3CDTF">2024-01-18T11:01:00Z</dcterms:modified>
</cp:coreProperties>
</file>